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a397cbaa90ce437c"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2A" w:rsidRPr="0027052A" w:rsidRDefault="0027052A" w:rsidP="00DD5ACC">
      <w:pPr>
        <w:spacing w:after="0" w:line="240" w:lineRule="auto"/>
        <w:rPr>
          <w:rFonts w:ascii="Arial" w:eastAsia="Times New Roman" w:hAnsi="Arial" w:cs="Arial"/>
          <w:b/>
          <w:color w:val="222222"/>
          <w:sz w:val="24"/>
          <w:szCs w:val="24"/>
          <w:u w:val="single"/>
          <w:lang w:eastAsia="en-GB"/>
        </w:rPr>
      </w:pPr>
      <w:r>
        <w:rPr>
          <w:rFonts w:ascii="Arial" w:eastAsia="Times New Roman" w:hAnsi="Arial" w:cs="Arial"/>
          <w:b/>
          <w:color w:val="222222"/>
          <w:sz w:val="24"/>
          <w:szCs w:val="24"/>
          <w:u w:val="single"/>
          <w:lang w:eastAsia="en-GB"/>
        </w:rPr>
        <w:t>Address to Council by Alasdair de Voil</w:t>
      </w:r>
    </w:p>
    <w:p w:rsidR="00DD5ACC" w:rsidRDefault="00DD5ACC" w:rsidP="00DD5ACC">
      <w:pPr>
        <w:spacing w:after="0" w:line="240" w:lineRule="auto"/>
        <w:rPr>
          <w:rFonts w:ascii="Arial" w:eastAsia="Times New Roman" w:hAnsi="Arial" w:cs="Arial"/>
          <w:color w:val="222222"/>
          <w:sz w:val="24"/>
          <w:szCs w:val="24"/>
          <w:lang w:eastAsia="en-GB"/>
        </w:rPr>
      </w:pPr>
    </w:p>
    <w:p w:rsidR="00DD5ACC" w:rsidRDefault="0027052A" w:rsidP="00DD5ACC">
      <w:pPr>
        <w:spacing w:after="0" w:line="240" w:lineRule="auto"/>
        <w:rPr>
          <w:rFonts w:ascii="Arial" w:eastAsia="Times New Roman" w:hAnsi="Arial" w:cs="Arial"/>
          <w:color w:val="222222"/>
          <w:sz w:val="24"/>
          <w:szCs w:val="24"/>
          <w:lang w:eastAsia="en-GB"/>
        </w:rPr>
      </w:pPr>
      <w:r>
        <w:rPr>
          <w:rFonts w:ascii="Arial" w:eastAsia="Times New Roman" w:hAnsi="Arial" w:cs="Arial"/>
          <w:b/>
          <w:color w:val="222222"/>
          <w:sz w:val="24"/>
          <w:szCs w:val="24"/>
          <w:u w:val="single"/>
          <w:lang w:eastAsia="en-GB"/>
        </w:rPr>
        <w:t>Concerning abuse/conflict of interest: Visit Oxfordshire</w:t>
      </w:r>
    </w:p>
    <w:p w:rsidR="00DD5ACC" w:rsidRDefault="00DD5ACC" w:rsidP="00DD5ACC">
      <w:pPr>
        <w:spacing w:after="0" w:line="240" w:lineRule="auto"/>
        <w:rPr>
          <w:rFonts w:ascii="Arial" w:eastAsia="Times New Roman" w:hAnsi="Arial" w:cs="Arial"/>
          <w:color w:val="222222"/>
          <w:sz w:val="24"/>
          <w:szCs w:val="24"/>
          <w:lang w:eastAsia="en-GB"/>
        </w:rPr>
      </w:pPr>
    </w:p>
    <w:p w:rsidR="00DD5ACC" w:rsidRPr="0006556D" w:rsidRDefault="00DD5ACC" w:rsidP="00DD5ACC">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Please note that I have been complaining for over 2 years about how Visit Oxfordshire Ltd., </w:t>
      </w:r>
      <w:r w:rsidRPr="0006556D">
        <w:rPr>
          <w:rFonts w:ascii="Arial" w:eastAsia="Times New Roman" w:hAnsi="Arial" w:cs="Arial"/>
          <w:color w:val="222222"/>
          <w:sz w:val="24"/>
          <w:szCs w:val="24"/>
          <w:lang w:eastAsia="en-GB"/>
        </w:rPr>
        <w:t>which runs Oxford visitor information centre</w:t>
      </w:r>
      <w:r w:rsidR="00452EC5">
        <w:rPr>
          <w:rFonts w:ascii="Arial" w:eastAsia="Times New Roman" w:hAnsi="Arial" w:cs="Arial"/>
          <w:color w:val="222222"/>
          <w:sz w:val="24"/>
          <w:szCs w:val="24"/>
          <w:lang w:eastAsia="en-GB"/>
        </w:rPr>
        <w:t xml:space="preserve"> on behalf of Oxford City &amp; County C</w:t>
      </w:r>
      <w:r>
        <w:rPr>
          <w:rFonts w:ascii="Arial" w:eastAsia="Times New Roman" w:hAnsi="Arial" w:cs="Arial"/>
          <w:color w:val="222222"/>
          <w:sz w:val="24"/>
          <w:szCs w:val="24"/>
          <w:lang w:eastAsia="en-GB"/>
        </w:rPr>
        <w:t>ouncils</w:t>
      </w:r>
      <w:r w:rsidRPr="0006556D">
        <w:rPr>
          <w:rFonts w:ascii="Arial" w:eastAsia="Times New Roman" w:hAnsi="Arial" w:cs="Arial"/>
          <w:color w:val="222222"/>
          <w:sz w:val="24"/>
          <w:szCs w:val="24"/>
          <w:lang w:eastAsia="en-GB"/>
        </w:rPr>
        <w:t xml:space="preserve">, sees fit to go out of their way to </w:t>
      </w:r>
      <w:r>
        <w:rPr>
          <w:rFonts w:ascii="Arial" w:eastAsia="Times New Roman" w:hAnsi="Arial" w:cs="Arial"/>
          <w:color w:val="222222"/>
          <w:sz w:val="24"/>
          <w:szCs w:val="24"/>
          <w:lang w:eastAsia="en-GB"/>
        </w:rPr>
        <w:t xml:space="preserve">undermine and </w:t>
      </w:r>
      <w:r w:rsidRPr="0006556D">
        <w:rPr>
          <w:rFonts w:ascii="Arial" w:eastAsia="Times New Roman" w:hAnsi="Arial" w:cs="Arial"/>
          <w:color w:val="222222"/>
          <w:sz w:val="24"/>
          <w:szCs w:val="24"/>
          <w:lang w:eastAsia="en-GB"/>
        </w:rPr>
        <w:t>disadvant</w:t>
      </w:r>
      <w:r>
        <w:rPr>
          <w:rFonts w:ascii="Arial" w:eastAsia="Times New Roman" w:hAnsi="Arial" w:cs="Arial"/>
          <w:color w:val="222222"/>
          <w:sz w:val="24"/>
          <w:szCs w:val="24"/>
          <w:lang w:eastAsia="en-GB"/>
        </w:rPr>
        <w:t>age local businesses like mine- the very tourism businesses which it is supposed to be introducing information about our services to the public. Essentially, Visit Oxfordshire does the opposite of its remit and when it comes to presenting information about guided tours of Oxford (the most relevant service it offers), it does little else than sell and</w:t>
      </w:r>
      <w:r w:rsidRPr="0006556D">
        <w:rPr>
          <w:rFonts w:ascii="Arial" w:eastAsia="Times New Roman" w:hAnsi="Arial" w:cs="Arial"/>
          <w:color w:val="222222"/>
          <w:sz w:val="24"/>
          <w:szCs w:val="24"/>
          <w:lang w:eastAsia="en-GB"/>
        </w:rPr>
        <w:t> </w:t>
      </w:r>
      <w:r>
        <w:rPr>
          <w:rFonts w:ascii="Arial" w:eastAsia="Times New Roman" w:hAnsi="Arial" w:cs="Arial"/>
          <w:color w:val="222222"/>
          <w:sz w:val="24"/>
          <w:szCs w:val="24"/>
          <w:lang w:eastAsia="en-GB"/>
        </w:rPr>
        <w:t>market only one tour (its so-called ‘Official Oxford walking tour’) to the almost complete exclusion of every other tour. In other words, despite receiving public funding to provide a publ</w:t>
      </w:r>
      <w:r w:rsidR="00452EC5">
        <w:rPr>
          <w:rFonts w:ascii="Arial" w:eastAsia="Times New Roman" w:hAnsi="Arial" w:cs="Arial"/>
          <w:color w:val="222222"/>
          <w:sz w:val="24"/>
          <w:szCs w:val="24"/>
          <w:lang w:eastAsia="en-GB"/>
        </w:rPr>
        <w:t>ic service on behalf of Oxford City and County C</w:t>
      </w:r>
      <w:r>
        <w:rPr>
          <w:rFonts w:ascii="Arial" w:eastAsia="Times New Roman" w:hAnsi="Arial" w:cs="Arial"/>
          <w:color w:val="222222"/>
          <w:sz w:val="24"/>
          <w:szCs w:val="24"/>
          <w:lang w:eastAsia="en-GB"/>
        </w:rPr>
        <w:t>ouncil, it actually misuses its position to run a monopoly interest on selling its own tour. How it can even be appropriate for a supposedly impartial service provider to even run its own tour, is strange in itself and represents already a conflict of interest.</w:t>
      </w:r>
    </w:p>
    <w:p w:rsidR="00DD5ACC" w:rsidRPr="00C978FA" w:rsidRDefault="00DD5ACC" w:rsidP="00DD5ACC">
      <w:pPr>
        <w:spacing w:after="0" w:line="240" w:lineRule="auto"/>
        <w:rPr>
          <w:rFonts w:ascii="Arial" w:eastAsia="Times New Roman" w:hAnsi="Arial" w:cs="Arial"/>
          <w:color w:val="222222"/>
          <w:sz w:val="24"/>
          <w:szCs w:val="24"/>
          <w:lang w:eastAsia="en-GB"/>
        </w:rPr>
      </w:pPr>
    </w:p>
    <w:p w:rsidR="008E4339" w:rsidRDefault="00DD5ACC" w:rsidP="00DD5ACC">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I can give many examples of how it abuses its position but the most obvious is if you visit their website, nearly every single page directs people to its official tour but you’d have to look very hard to find tours like mine listed there. The website has something like </w:t>
      </w:r>
      <w:r w:rsidR="008E4339">
        <w:rPr>
          <w:rFonts w:ascii="Arial" w:eastAsia="Times New Roman" w:hAnsi="Arial" w:cs="Arial"/>
          <w:color w:val="222222"/>
          <w:sz w:val="24"/>
          <w:szCs w:val="24"/>
          <w:lang w:eastAsia="en-GB"/>
        </w:rPr>
        <w:t>5,000 % more advertising for the official tour than it does fo</w:t>
      </w:r>
      <w:r w:rsidR="00452EC5">
        <w:rPr>
          <w:rFonts w:ascii="Arial" w:eastAsia="Times New Roman" w:hAnsi="Arial" w:cs="Arial"/>
          <w:color w:val="222222"/>
          <w:sz w:val="24"/>
          <w:szCs w:val="24"/>
          <w:lang w:eastAsia="en-GB"/>
        </w:rPr>
        <w:t xml:space="preserve">r any other tour- despite fact the </w:t>
      </w:r>
      <w:r w:rsidR="008E4339">
        <w:rPr>
          <w:rFonts w:ascii="Arial" w:eastAsia="Times New Roman" w:hAnsi="Arial" w:cs="Arial"/>
          <w:color w:val="222222"/>
          <w:sz w:val="24"/>
          <w:szCs w:val="24"/>
          <w:lang w:eastAsia="en-GB"/>
        </w:rPr>
        <w:t>that we pay them a minimum £390 annual partnership fee and the official tour pays absolutely no such fee to be advertised!</w:t>
      </w:r>
    </w:p>
    <w:p w:rsidR="008E4339" w:rsidRDefault="008E4339" w:rsidP="00DD5ACC">
      <w:pPr>
        <w:spacing w:after="0" w:line="240" w:lineRule="auto"/>
        <w:rPr>
          <w:rFonts w:ascii="Arial" w:eastAsia="Times New Roman" w:hAnsi="Arial" w:cs="Arial"/>
          <w:color w:val="222222"/>
          <w:sz w:val="24"/>
          <w:szCs w:val="24"/>
          <w:lang w:eastAsia="en-GB"/>
        </w:rPr>
      </w:pPr>
    </w:p>
    <w:p w:rsidR="00DD5ACC" w:rsidRDefault="00DD5ACC" w:rsidP="00DD5ACC">
      <w:pPr>
        <w:spacing w:after="0" w:line="240" w:lineRule="auto"/>
        <w:rPr>
          <w:rFonts w:ascii="Arial" w:eastAsia="Times New Roman" w:hAnsi="Arial" w:cs="Arial"/>
          <w:color w:val="222222"/>
          <w:sz w:val="24"/>
          <w:szCs w:val="24"/>
          <w:lang w:eastAsia="en-GB"/>
        </w:rPr>
      </w:pPr>
      <w:r w:rsidRPr="00C978FA">
        <w:rPr>
          <w:rFonts w:ascii="Arial" w:eastAsia="Times New Roman" w:hAnsi="Arial" w:cs="Arial"/>
          <w:color w:val="222222"/>
          <w:sz w:val="24"/>
          <w:szCs w:val="24"/>
          <w:lang w:eastAsia="en-GB"/>
        </w:rPr>
        <w:t xml:space="preserve">I have </w:t>
      </w:r>
      <w:r w:rsidR="008E4339">
        <w:rPr>
          <w:rFonts w:ascii="Arial" w:eastAsia="Times New Roman" w:hAnsi="Arial" w:cs="Arial"/>
          <w:color w:val="222222"/>
          <w:sz w:val="24"/>
          <w:szCs w:val="24"/>
          <w:lang w:eastAsia="en-GB"/>
        </w:rPr>
        <w:t xml:space="preserve">also </w:t>
      </w:r>
      <w:r w:rsidRPr="00C978FA">
        <w:rPr>
          <w:rFonts w:ascii="Arial" w:eastAsia="Times New Roman" w:hAnsi="Arial" w:cs="Arial"/>
          <w:color w:val="222222"/>
          <w:sz w:val="24"/>
          <w:szCs w:val="24"/>
          <w:lang w:eastAsia="en-GB"/>
        </w:rPr>
        <w:t>already several times pointed out t</w:t>
      </w:r>
      <w:r>
        <w:rPr>
          <w:rFonts w:ascii="Arial" w:eastAsia="Times New Roman" w:hAnsi="Arial" w:cs="Arial"/>
          <w:color w:val="222222"/>
          <w:sz w:val="24"/>
          <w:szCs w:val="24"/>
          <w:lang w:eastAsia="en-GB"/>
        </w:rPr>
        <w:t>o the Highways department that every day</w:t>
      </w:r>
      <w:r w:rsidRPr="00C978FA">
        <w:rPr>
          <w:rFonts w:ascii="Arial" w:eastAsia="Times New Roman" w:hAnsi="Arial" w:cs="Arial"/>
          <w:color w:val="222222"/>
          <w:sz w:val="24"/>
          <w:szCs w:val="24"/>
          <w:lang w:eastAsia="en-GB"/>
        </w:rPr>
        <w:t>, a sign is put outside Oxford Visitor Info</w:t>
      </w:r>
      <w:r w:rsidR="008E4339">
        <w:rPr>
          <w:rFonts w:ascii="Arial" w:eastAsia="Times New Roman" w:hAnsi="Arial" w:cs="Arial"/>
          <w:color w:val="222222"/>
          <w:sz w:val="24"/>
          <w:szCs w:val="24"/>
          <w:lang w:eastAsia="en-GB"/>
        </w:rPr>
        <w:t>rmation Centre,</w:t>
      </w:r>
      <w:r w:rsidRPr="00C978FA">
        <w:rPr>
          <w:rFonts w:ascii="Arial" w:eastAsia="Times New Roman" w:hAnsi="Arial" w:cs="Arial"/>
          <w:color w:val="222222"/>
          <w:sz w:val="24"/>
          <w:szCs w:val="24"/>
          <w:lang w:eastAsia="en-GB"/>
        </w:rPr>
        <w:t xml:space="preserve"> which doesn't comply with highways guidelines</w:t>
      </w:r>
      <w:r w:rsidR="008E4339">
        <w:rPr>
          <w:rFonts w:ascii="Arial" w:eastAsia="Times New Roman" w:hAnsi="Arial" w:cs="Arial"/>
          <w:color w:val="222222"/>
          <w:sz w:val="24"/>
          <w:szCs w:val="24"/>
          <w:lang w:eastAsia="en-GB"/>
        </w:rPr>
        <w:t xml:space="preserve"> as t</w:t>
      </w:r>
      <w:r>
        <w:rPr>
          <w:rFonts w:ascii="Arial" w:eastAsia="Times New Roman" w:hAnsi="Arial" w:cs="Arial"/>
          <w:color w:val="222222"/>
          <w:sz w:val="24"/>
          <w:szCs w:val="24"/>
          <w:lang w:eastAsia="en-GB"/>
        </w:rPr>
        <w:t>heir guidelines state</w:t>
      </w:r>
      <w:r w:rsidRPr="00C978FA">
        <w:rPr>
          <w:rFonts w:ascii="Arial" w:eastAsia="Times New Roman" w:hAnsi="Arial" w:cs="Arial"/>
          <w:color w:val="222222"/>
          <w:sz w:val="24"/>
          <w:szCs w:val="24"/>
          <w:lang w:eastAsia="en-GB"/>
        </w:rPr>
        <w:t xml:space="preserve"> that a sign board may only be left outside a business unless 50% of the advertising on display is about the busi</w:t>
      </w:r>
      <w:r>
        <w:rPr>
          <w:rFonts w:ascii="Arial" w:eastAsia="Times New Roman" w:hAnsi="Arial" w:cs="Arial"/>
          <w:color w:val="222222"/>
          <w:sz w:val="24"/>
          <w:szCs w:val="24"/>
          <w:lang w:eastAsia="en-GB"/>
        </w:rPr>
        <w:t>ness it is located outside of. Yet t</w:t>
      </w:r>
      <w:r w:rsidRPr="00C978FA">
        <w:rPr>
          <w:rFonts w:ascii="Arial" w:eastAsia="Times New Roman" w:hAnsi="Arial" w:cs="Arial"/>
          <w:color w:val="222222"/>
          <w:sz w:val="24"/>
          <w:szCs w:val="24"/>
          <w:lang w:eastAsia="en-GB"/>
        </w:rPr>
        <w:t>he sign advertises now only the so-called 'Oxford Official Walking Tour', which is according to Oxford visitor info centre, an independently operated business fr</w:t>
      </w:r>
      <w:r>
        <w:rPr>
          <w:rFonts w:ascii="Arial" w:eastAsia="Times New Roman" w:hAnsi="Arial" w:cs="Arial"/>
          <w:color w:val="222222"/>
          <w:sz w:val="24"/>
          <w:szCs w:val="24"/>
          <w:lang w:eastAsia="en-GB"/>
        </w:rPr>
        <w:t>om their own organisation’s remit.</w:t>
      </w:r>
      <w:r w:rsidR="008E4339">
        <w:rPr>
          <w:rFonts w:ascii="Arial" w:eastAsia="Times New Roman" w:hAnsi="Arial" w:cs="Arial"/>
          <w:color w:val="222222"/>
          <w:sz w:val="24"/>
          <w:szCs w:val="24"/>
          <w:lang w:eastAsia="en-GB"/>
        </w:rPr>
        <w:t xml:space="preserve"> Yet w</w:t>
      </w:r>
      <w:r>
        <w:rPr>
          <w:rFonts w:ascii="Arial" w:eastAsia="Times New Roman" w:hAnsi="Arial" w:cs="Arial"/>
          <w:color w:val="222222"/>
          <w:sz w:val="24"/>
          <w:szCs w:val="24"/>
          <w:lang w:eastAsia="en-GB"/>
        </w:rPr>
        <w:t>hen people like</w:t>
      </w:r>
      <w:r w:rsidRPr="00C978FA">
        <w:rPr>
          <w:rFonts w:ascii="Arial" w:eastAsia="Times New Roman" w:hAnsi="Arial" w:cs="Arial"/>
          <w:color w:val="222222"/>
          <w:sz w:val="24"/>
          <w:szCs w:val="24"/>
          <w:lang w:eastAsia="en-GB"/>
        </w:rPr>
        <w:t xml:space="preserve"> MP Andrew Smith and the Local Government Ombudsman and the Oxford Times </w:t>
      </w:r>
      <w:r>
        <w:rPr>
          <w:rFonts w:ascii="Arial" w:eastAsia="Times New Roman" w:hAnsi="Arial" w:cs="Arial"/>
          <w:color w:val="222222"/>
          <w:sz w:val="24"/>
          <w:szCs w:val="24"/>
          <w:lang w:eastAsia="en-GB"/>
        </w:rPr>
        <w:t>have asked questions about how can the visitor centre operate impartially (while being</w:t>
      </w:r>
      <w:r w:rsidRPr="00C978FA">
        <w:rPr>
          <w:rFonts w:ascii="Arial" w:eastAsia="Times New Roman" w:hAnsi="Arial" w:cs="Arial"/>
          <w:color w:val="222222"/>
          <w:sz w:val="24"/>
          <w:szCs w:val="24"/>
          <w:lang w:eastAsia="en-GB"/>
        </w:rPr>
        <w:t xml:space="preserve"> a publicly funded and supposedly impartial service</w:t>
      </w:r>
      <w:r>
        <w:rPr>
          <w:rFonts w:ascii="Arial" w:eastAsia="Times New Roman" w:hAnsi="Arial" w:cs="Arial"/>
          <w:color w:val="222222"/>
          <w:sz w:val="24"/>
          <w:szCs w:val="24"/>
          <w:lang w:eastAsia="en-GB"/>
        </w:rPr>
        <w:t xml:space="preserve">), no one has been offered a reasonable explanation of why Visit Oxfordshire is </w:t>
      </w:r>
      <w:r w:rsidRPr="00C978FA">
        <w:rPr>
          <w:rFonts w:ascii="Arial" w:eastAsia="Times New Roman" w:hAnsi="Arial" w:cs="Arial"/>
          <w:color w:val="222222"/>
          <w:sz w:val="24"/>
          <w:szCs w:val="24"/>
          <w:lang w:eastAsia="en-GB"/>
        </w:rPr>
        <w:t xml:space="preserve">advertising and selling only one Oxford walking </w:t>
      </w:r>
      <w:r>
        <w:rPr>
          <w:rFonts w:ascii="Arial" w:eastAsia="Times New Roman" w:hAnsi="Arial" w:cs="Arial"/>
          <w:color w:val="222222"/>
          <w:sz w:val="24"/>
          <w:szCs w:val="24"/>
          <w:lang w:eastAsia="en-GB"/>
        </w:rPr>
        <w:t>tour to the almost complete exclusion of performing their remit to provide a public service about all tours available.</w:t>
      </w:r>
    </w:p>
    <w:p w:rsidR="00DD5ACC" w:rsidRDefault="00DD5ACC" w:rsidP="00DD5ACC">
      <w:pPr>
        <w:spacing w:after="0" w:line="240" w:lineRule="auto"/>
        <w:rPr>
          <w:rFonts w:ascii="Arial" w:eastAsia="Times New Roman" w:hAnsi="Arial" w:cs="Arial"/>
          <w:color w:val="222222"/>
          <w:sz w:val="24"/>
          <w:szCs w:val="24"/>
          <w:lang w:eastAsia="en-GB"/>
        </w:rPr>
      </w:pPr>
    </w:p>
    <w:p w:rsidR="00DD5ACC" w:rsidRPr="00C978FA" w:rsidRDefault="00DD5ACC" w:rsidP="00DD5ACC">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When everyone apart from the highways department asked what is the status of the relationship between the official tours and</w:t>
      </w:r>
      <w:r w:rsidR="00452EC5">
        <w:rPr>
          <w:rFonts w:ascii="Arial" w:eastAsia="Times New Roman" w:hAnsi="Arial" w:cs="Arial"/>
          <w:color w:val="222222"/>
          <w:sz w:val="24"/>
          <w:szCs w:val="24"/>
          <w:lang w:eastAsia="en-GB"/>
        </w:rPr>
        <w:t xml:space="preserve"> the visitor centre, each time </w:t>
      </w:r>
      <w:r w:rsidRPr="00C978FA">
        <w:rPr>
          <w:rFonts w:ascii="Arial" w:eastAsia="Times New Roman" w:hAnsi="Arial" w:cs="Arial"/>
          <w:color w:val="222222"/>
          <w:sz w:val="24"/>
          <w:szCs w:val="24"/>
          <w:lang w:eastAsia="en-GB"/>
        </w:rPr>
        <w:t xml:space="preserve">they were advised </w:t>
      </w:r>
      <w:r>
        <w:rPr>
          <w:rFonts w:ascii="Arial" w:eastAsia="Times New Roman" w:hAnsi="Arial" w:cs="Arial"/>
          <w:color w:val="222222"/>
          <w:sz w:val="24"/>
          <w:szCs w:val="24"/>
          <w:lang w:eastAsia="en-GB"/>
        </w:rPr>
        <w:t xml:space="preserve">that </w:t>
      </w:r>
      <w:r w:rsidRPr="00C978FA">
        <w:rPr>
          <w:rFonts w:ascii="Arial" w:eastAsia="Times New Roman" w:hAnsi="Arial" w:cs="Arial"/>
          <w:color w:val="222222"/>
          <w:sz w:val="24"/>
          <w:szCs w:val="24"/>
          <w:lang w:eastAsia="en-GB"/>
        </w:rPr>
        <w:t xml:space="preserve">the Official Oxford tour is not the visitor centre's tour but </w:t>
      </w:r>
      <w:r>
        <w:rPr>
          <w:rFonts w:ascii="Arial" w:eastAsia="Times New Roman" w:hAnsi="Arial" w:cs="Arial"/>
          <w:color w:val="222222"/>
          <w:sz w:val="24"/>
          <w:szCs w:val="24"/>
          <w:lang w:eastAsia="en-GB"/>
        </w:rPr>
        <w:t xml:space="preserve">that they simply see fit to sell (only it and no other Oxford tour). They always claimed the tour </w:t>
      </w:r>
      <w:r w:rsidRPr="00C978FA">
        <w:rPr>
          <w:rFonts w:ascii="Arial" w:eastAsia="Times New Roman" w:hAnsi="Arial" w:cs="Arial"/>
          <w:color w:val="222222"/>
          <w:sz w:val="24"/>
          <w:szCs w:val="24"/>
          <w:lang w:eastAsia="en-GB"/>
        </w:rPr>
        <w:t xml:space="preserve">is </w:t>
      </w:r>
      <w:r>
        <w:rPr>
          <w:rFonts w:ascii="Arial" w:eastAsia="Times New Roman" w:hAnsi="Arial" w:cs="Arial"/>
          <w:color w:val="222222"/>
          <w:sz w:val="24"/>
          <w:szCs w:val="24"/>
          <w:lang w:eastAsia="en-GB"/>
        </w:rPr>
        <w:t xml:space="preserve">in fact </w:t>
      </w:r>
      <w:r w:rsidRPr="00C978FA">
        <w:rPr>
          <w:rFonts w:ascii="Arial" w:eastAsia="Times New Roman" w:hAnsi="Arial" w:cs="Arial"/>
          <w:color w:val="222222"/>
          <w:sz w:val="24"/>
          <w:szCs w:val="24"/>
          <w:lang w:eastAsia="en-GB"/>
        </w:rPr>
        <w:t xml:space="preserve">run by the blue badge guild of guides. However, when </w:t>
      </w:r>
      <w:r>
        <w:rPr>
          <w:rFonts w:ascii="Arial" w:eastAsia="Times New Roman" w:hAnsi="Arial" w:cs="Arial"/>
          <w:color w:val="222222"/>
          <w:sz w:val="24"/>
          <w:szCs w:val="24"/>
          <w:lang w:eastAsia="en-GB"/>
        </w:rPr>
        <w:t>the highways department</w:t>
      </w:r>
      <w:r w:rsidRPr="00C978FA">
        <w:rPr>
          <w:rFonts w:ascii="Arial" w:eastAsia="Times New Roman" w:hAnsi="Arial" w:cs="Arial"/>
          <w:color w:val="222222"/>
          <w:sz w:val="24"/>
          <w:szCs w:val="24"/>
          <w:lang w:eastAsia="en-GB"/>
        </w:rPr>
        <w:t xml:space="preserve"> asked visitor centre</w:t>
      </w:r>
      <w:r>
        <w:rPr>
          <w:rFonts w:ascii="Arial" w:eastAsia="Times New Roman" w:hAnsi="Arial" w:cs="Arial"/>
          <w:color w:val="222222"/>
          <w:sz w:val="24"/>
          <w:szCs w:val="24"/>
          <w:lang w:eastAsia="en-GB"/>
        </w:rPr>
        <w:t xml:space="preserve"> about the sign outside </w:t>
      </w:r>
      <w:r w:rsidR="00452EC5">
        <w:rPr>
          <w:rFonts w:ascii="Arial" w:eastAsia="Times New Roman" w:hAnsi="Arial" w:cs="Arial"/>
          <w:color w:val="222222"/>
          <w:sz w:val="24"/>
          <w:szCs w:val="24"/>
          <w:lang w:eastAsia="en-GB"/>
        </w:rPr>
        <w:t xml:space="preserve">the </w:t>
      </w:r>
      <w:r>
        <w:rPr>
          <w:rFonts w:ascii="Arial" w:eastAsia="Times New Roman" w:hAnsi="Arial" w:cs="Arial"/>
          <w:color w:val="222222"/>
          <w:sz w:val="24"/>
          <w:szCs w:val="24"/>
          <w:lang w:eastAsia="en-GB"/>
        </w:rPr>
        <w:t>visitor centre (advertising only the official Oxford tour)</w:t>
      </w:r>
      <w:r w:rsidRPr="00C978FA">
        <w:rPr>
          <w:rFonts w:ascii="Arial" w:eastAsia="Times New Roman" w:hAnsi="Arial" w:cs="Arial"/>
          <w:color w:val="222222"/>
          <w:sz w:val="24"/>
          <w:szCs w:val="24"/>
          <w:lang w:eastAsia="en-GB"/>
        </w:rPr>
        <w:t xml:space="preserve">, they told </w:t>
      </w:r>
      <w:r w:rsidR="0027052A">
        <w:rPr>
          <w:rFonts w:ascii="Arial" w:eastAsia="Times New Roman" w:hAnsi="Arial" w:cs="Arial"/>
          <w:color w:val="222222"/>
          <w:sz w:val="24"/>
          <w:szCs w:val="24"/>
          <w:lang w:eastAsia="en-GB"/>
        </w:rPr>
        <w:t xml:space="preserve">them </w:t>
      </w:r>
      <w:r w:rsidRPr="00C978FA">
        <w:rPr>
          <w:rFonts w:ascii="Arial" w:eastAsia="Times New Roman" w:hAnsi="Arial" w:cs="Arial"/>
          <w:color w:val="222222"/>
          <w:sz w:val="24"/>
          <w:szCs w:val="24"/>
          <w:lang w:eastAsia="en-GB"/>
        </w:rPr>
        <w:t>the tour is the visitor centre's own tour. In other words:</w:t>
      </w:r>
      <w:r>
        <w:rPr>
          <w:rFonts w:ascii="Arial" w:eastAsia="Times New Roman" w:hAnsi="Arial" w:cs="Arial"/>
          <w:color w:val="222222"/>
          <w:sz w:val="24"/>
          <w:szCs w:val="24"/>
          <w:lang w:eastAsia="en-GB"/>
        </w:rPr>
        <w:t xml:space="preserve"> </w:t>
      </w:r>
      <w:r w:rsidRPr="00C978FA">
        <w:rPr>
          <w:rFonts w:ascii="Arial" w:eastAsia="Times New Roman" w:hAnsi="Arial" w:cs="Arial"/>
          <w:color w:val="222222"/>
          <w:sz w:val="24"/>
          <w:szCs w:val="24"/>
          <w:lang w:eastAsia="en-GB"/>
        </w:rPr>
        <w:t xml:space="preserve">1) the visitor centre is running a monopoly interest if it is their own tour (as they claim to the Highways department) but 2) it is not their own tour, when anyone </w:t>
      </w:r>
      <w:r w:rsidRPr="00C978FA">
        <w:rPr>
          <w:rFonts w:ascii="Arial" w:eastAsia="Times New Roman" w:hAnsi="Arial" w:cs="Arial"/>
          <w:color w:val="222222"/>
          <w:sz w:val="24"/>
          <w:szCs w:val="24"/>
          <w:lang w:eastAsia="en-GB"/>
        </w:rPr>
        <w:lastRenderedPageBreak/>
        <w:t>else asks them why with a remit to be impartial, they only want to advertise and sell tickets for one tour</w:t>
      </w:r>
    </w:p>
    <w:p w:rsidR="00DD5ACC" w:rsidRPr="00C978FA" w:rsidRDefault="00DD5ACC" w:rsidP="00DD5ACC">
      <w:pPr>
        <w:spacing w:after="0" w:line="240" w:lineRule="auto"/>
        <w:rPr>
          <w:rFonts w:ascii="Arial" w:eastAsia="Times New Roman" w:hAnsi="Arial" w:cs="Arial"/>
          <w:color w:val="222222"/>
          <w:sz w:val="24"/>
          <w:szCs w:val="24"/>
          <w:lang w:eastAsia="en-GB"/>
        </w:rPr>
      </w:pPr>
    </w:p>
    <w:p w:rsidR="00DD5ACC" w:rsidRDefault="00DD5ACC" w:rsidP="00DD5ACC">
      <w:pPr>
        <w:spacing w:after="0" w:line="240" w:lineRule="auto"/>
        <w:rPr>
          <w:rFonts w:ascii="Arial" w:eastAsia="Times New Roman" w:hAnsi="Arial" w:cs="Arial"/>
          <w:color w:val="222222"/>
          <w:sz w:val="24"/>
          <w:szCs w:val="24"/>
          <w:lang w:eastAsia="en-GB"/>
        </w:rPr>
      </w:pPr>
      <w:r w:rsidRPr="00C978FA">
        <w:rPr>
          <w:rFonts w:ascii="Arial" w:eastAsia="Times New Roman" w:hAnsi="Arial" w:cs="Arial"/>
          <w:color w:val="222222"/>
          <w:sz w:val="24"/>
          <w:szCs w:val="24"/>
          <w:lang w:eastAsia="en-GB"/>
        </w:rPr>
        <w:t>Truth be told, tour operators like myself, only really need signage in one location and only need our advertising to be found easily and without preju</w:t>
      </w:r>
      <w:r>
        <w:rPr>
          <w:rFonts w:ascii="Arial" w:eastAsia="Times New Roman" w:hAnsi="Arial" w:cs="Arial"/>
          <w:color w:val="222222"/>
          <w:sz w:val="24"/>
          <w:szCs w:val="24"/>
          <w:lang w:eastAsia="en-GB"/>
        </w:rPr>
        <w:t xml:space="preserve">dice at one location and on the one most important </w:t>
      </w:r>
      <w:r w:rsidRPr="00C978FA">
        <w:rPr>
          <w:rFonts w:ascii="Arial" w:eastAsia="Times New Roman" w:hAnsi="Arial" w:cs="Arial"/>
          <w:color w:val="222222"/>
          <w:sz w:val="24"/>
          <w:szCs w:val="24"/>
          <w:lang w:eastAsia="en-GB"/>
        </w:rPr>
        <w:t>website</w:t>
      </w:r>
      <w:r>
        <w:rPr>
          <w:rFonts w:ascii="Arial" w:eastAsia="Times New Roman" w:hAnsi="Arial" w:cs="Arial"/>
          <w:color w:val="222222"/>
          <w:sz w:val="24"/>
          <w:szCs w:val="24"/>
          <w:lang w:eastAsia="en-GB"/>
        </w:rPr>
        <w:t xml:space="preserve"> which nearly all visitors to Oxford will use. The periphery of other sites and advertising sources are very secondary in importance to our opportunity to attract customers</w:t>
      </w:r>
      <w:r w:rsidRPr="00C978FA">
        <w:rPr>
          <w:rFonts w:ascii="Arial" w:eastAsia="Times New Roman" w:hAnsi="Arial" w:cs="Arial"/>
          <w:color w:val="222222"/>
          <w:sz w:val="24"/>
          <w:szCs w:val="24"/>
          <w:lang w:eastAsia="en-GB"/>
        </w:rPr>
        <w:t>. (in last 3 years</w:t>
      </w:r>
      <w:r w:rsidR="00452EC5">
        <w:rPr>
          <w:rFonts w:ascii="Arial" w:eastAsia="Times New Roman" w:hAnsi="Arial" w:cs="Arial"/>
          <w:color w:val="222222"/>
          <w:sz w:val="24"/>
          <w:szCs w:val="24"/>
          <w:lang w:eastAsia="en-GB"/>
        </w:rPr>
        <w:t>)</w:t>
      </w:r>
    </w:p>
    <w:p w:rsidR="00DD5ACC" w:rsidRDefault="00DD5ACC" w:rsidP="00DD5ACC">
      <w:pPr>
        <w:spacing w:after="0" w:line="240" w:lineRule="auto"/>
        <w:rPr>
          <w:rFonts w:ascii="Arial" w:eastAsia="Times New Roman" w:hAnsi="Arial" w:cs="Arial"/>
          <w:color w:val="222222"/>
          <w:sz w:val="24"/>
          <w:szCs w:val="24"/>
          <w:lang w:eastAsia="en-GB"/>
        </w:rPr>
      </w:pPr>
    </w:p>
    <w:p w:rsidR="00DD5ACC" w:rsidRDefault="00DD5ACC" w:rsidP="00DD5ACC">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However, sadly </w:t>
      </w:r>
      <w:r w:rsidRPr="00C978FA">
        <w:rPr>
          <w:rFonts w:ascii="Arial" w:eastAsia="Times New Roman" w:hAnsi="Arial" w:cs="Arial"/>
          <w:color w:val="222222"/>
          <w:sz w:val="24"/>
          <w:szCs w:val="24"/>
          <w:lang w:eastAsia="en-GB"/>
        </w:rPr>
        <w:t xml:space="preserve">the visitor information centre is so far from being </w:t>
      </w:r>
      <w:r>
        <w:rPr>
          <w:rFonts w:ascii="Arial" w:eastAsia="Times New Roman" w:hAnsi="Arial" w:cs="Arial"/>
          <w:color w:val="222222"/>
          <w:sz w:val="24"/>
          <w:szCs w:val="24"/>
          <w:lang w:eastAsia="en-GB"/>
        </w:rPr>
        <w:t>either impartial or functioning with a remit to benefit businesses like mine which pay it</w:t>
      </w:r>
      <w:r w:rsidR="00452EC5">
        <w:rPr>
          <w:rFonts w:ascii="Arial" w:eastAsia="Times New Roman" w:hAnsi="Arial" w:cs="Arial"/>
          <w:color w:val="222222"/>
          <w:sz w:val="24"/>
          <w:szCs w:val="24"/>
          <w:lang w:eastAsia="en-GB"/>
        </w:rPr>
        <w:t xml:space="preserve"> a significant partnership fee, t</w:t>
      </w:r>
      <w:r>
        <w:rPr>
          <w:rFonts w:ascii="Arial" w:eastAsia="Times New Roman" w:hAnsi="Arial" w:cs="Arial"/>
          <w:color w:val="222222"/>
          <w:sz w:val="24"/>
          <w:szCs w:val="24"/>
          <w:lang w:eastAsia="en-GB"/>
        </w:rPr>
        <w:t xml:space="preserve">his in spite of </w:t>
      </w:r>
      <w:r w:rsidR="00452EC5">
        <w:rPr>
          <w:rFonts w:ascii="Arial" w:eastAsia="Times New Roman" w:hAnsi="Arial" w:cs="Arial"/>
          <w:color w:val="222222"/>
          <w:sz w:val="24"/>
          <w:szCs w:val="24"/>
          <w:lang w:eastAsia="en-GB"/>
        </w:rPr>
        <w:t xml:space="preserve">the </w:t>
      </w:r>
      <w:r>
        <w:rPr>
          <w:rFonts w:ascii="Arial" w:eastAsia="Times New Roman" w:hAnsi="Arial" w:cs="Arial"/>
          <w:color w:val="222222"/>
          <w:sz w:val="24"/>
          <w:szCs w:val="24"/>
          <w:lang w:eastAsia="en-GB"/>
        </w:rPr>
        <w:t xml:space="preserve">fact that Visit Oxfordshire Ltd has received almost </w:t>
      </w:r>
      <w:r w:rsidRPr="00C978FA">
        <w:rPr>
          <w:rFonts w:ascii="Arial" w:eastAsia="Times New Roman" w:hAnsi="Arial" w:cs="Arial"/>
          <w:color w:val="222222"/>
          <w:sz w:val="24"/>
          <w:szCs w:val="24"/>
          <w:lang w:eastAsia="en-GB"/>
        </w:rPr>
        <w:t>£1 m</w:t>
      </w:r>
      <w:r>
        <w:rPr>
          <w:rFonts w:ascii="Arial" w:eastAsia="Times New Roman" w:hAnsi="Arial" w:cs="Arial"/>
          <w:color w:val="222222"/>
          <w:sz w:val="24"/>
          <w:szCs w:val="24"/>
          <w:lang w:eastAsia="en-GB"/>
        </w:rPr>
        <w:t>illion i</w:t>
      </w:r>
      <w:r w:rsidR="00452EC5">
        <w:rPr>
          <w:rFonts w:ascii="Arial" w:eastAsia="Times New Roman" w:hAnsi="Arial" w:cs="Arial"/>
          <w:color w:val="222222"/>
          <w:sz w:val="24"/>
          <w:szCs w:val="24"/>
          <w:lang w:eastAsia="en-GB"/>
        </w:rPr>
        <w:t>n the last 3 years from Oxford City and County C</w:t>
      </w:r>
      <w:r>
        <w:rPr>
          <w:rFonts w:ascii="Arial" w:eastAsia="Times New Roman" w:hAnsi="Arial" w:cs="Arial"/>
          <w:color w:val="222222"/>
          <w:sz w:val="24"/>
          <w:szCs w:val="24"/>
          <w:lang w:eastAsia="en-GB"/>
        </w:rPr>
        <w:t>ouncil, to deliver a publicly funded service. Instead, it continues to see</w:t>
      </w:r>
      <w:r w:rsidRPr="00C978FA">
        <w:rPr>
          <w:rFonts w:ascii="Arial" w:eastAsia="Times New Roman" w:hAnsi="Arial" w:cs="Arial"/>
          <w:color w:val="222222"/>
          <w:sz w:val="24"/>
          <w:szCs w:val="24"/>
          <w:lang w:eastAsia="en-GB"/>
        </w:rPr>
        <w:t xml:space="preserve"> fit to </w:t>
      </w:r>
      <w:r>
        <w:rPr>
          <w:rFonts w:ascii="Arial" w:eastAsia="Times New Roman" w:hAnsi="Arial" w:cs="Arial"/>
          <w:color w:val="222222"/>
          <w:sz w:val="24"/>
          <w:szCs w:val="24"/>
          <w:lang w:eastAsia="en-GB"/>
        </w:rPr>
        <w:t>directly undermine</w:t>
      </w:r>
      <w:r w:rsidRPr="00C978FA">
        <w:rPr>
          <w:rFonts w:ascii="Arial" w:eastAsia="Times New Roman" w:hAnsi="Arial" w:cs="Arial"/>
          <w:color w:val="222222"/>
          <w:sz w:val="24"/>
          <w:szCs w:val="24"/>
          <w:lang w:eastAsia="en-GB"/>
        </w:rPr>
        <w:t xml:space="preserve"> local businesses like mine</w:t>
      </w:r>
      <w:r>
        <w:rPr>
          <w:rFonts w:ascii="Arial" w:eastAsia="Times New Roman" w:hAnsi="Arial" w:cs="Arial"/>
          <w:color w:val="222222"/>
          <w:sz w:val="24"/>
          <w:szCs w:val="24"/>
          <w:lang w:eastAsia="en-GB"/>
        </w:rPr>
        <w:t>- which provide the services that it exists to promote information about to the public</w:t>
      </w:r>
      <w:r w:rsidRPr="00C978FA">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I have been complaining about these circumstances f</w:t>
      </w:r>
      <w:r w:rsidR="0027052A">
        <w:rPr>
          <w:rFonts w:ascii="Arial" w:eastAsia="Times New Roman" w:hAnsi="Arial" w:cs="Arial"/>
          <w:color w:val="222222"/>
          <w:sz w:val="24"/>
          <w:szCs w:val="24"/>
          <w:lang w:eastAsia="en-GB"/>
        </w:rPr>
        <w:t xml:space="preserve">or over 2 </w:t>
      </w:r>
      <w:r w:rsidR="00A92FA4">
        <w:rPr>
          <w:rFonts w:ascii="Arial" w:eastAsia="Times New Roman" w:hAnsi="Arial" w:cs="Arial"/>
          <w:color w:val="222222"/>
          <w:sz w:val="24"/>
          <w:szCs w:val="24"/>
          <w:lang w:eastAsia="en-GB"/>
        </w:rPr>
        <w:t>years to Oxford City Council</w:t>
      </w:r>
      <w:bookmarkStart w:id="0" w:name="_GoBack"/>
      <w:bookmarkEnd w:id="0"/>
      <w:r w:rsidR="0027052A">
        <w:rPr>
          <w:rFonts w:ascii="Arial" w:eastAsia="Times New Roman" w:hAnsi="Arial" w:cs="Arial"/>
          <w:color w:val="222222"/>
          <w:sz w:val="24"/>
          <w:szCs w:val="24"/>
          <w:lang w:eastAsia="en-GB"/>
        </w:rPr>
        <w:t xml:space="preserve"> </w:t>
      </w:r>
      <w:r w:rsidR="00452EC5">
        <w:rPr>
          <w:rFonts w:ascii="Arial" w:eastAsia="Times New Roman" w:hAnsi="Arial" w:cs="Arial"/>
          <w:color w:val="222222"/>
          <w:sz w:val="24"/>
          <w:szCs w:val="24"/>
          <w:lang w:eastAsia="en-GB"/>
        </w:rPr>
        <w:t>because in effect, the C</w:t>
      </w:r>
      <w:r>
        <w:rPr>
          <w:rFonts w:ascii="Arial" w:eastAsia="Times New Roman" w:hAnsi="Arial" w:cs="Arial"/>
          <w:color w:val="222222"/>
          <w:sz w:val="24"/>
          <w:szCs w:val="24"/>
          <w:lang w:eastAsia="en-GB"/>
        </w:rPr>
        <w:t>ouncil is permitting a supplier to ruin our business opportun</w:t>
      </w:r>
      <w:r w:rsidR="00452EC5">
        <w:rPr>
          <w:rFonts w:ascii="Arial" w:eastAsia="Times New Roman" w:hAnsi="Arial" w:cs="Arial"/>
          <w:color w:val="222222"/>
          <w:sz w:val="24"/>
          <w:szCs w:val="24"/>
          <w:lang w:eastAsia="en-GB"/>
        </w:rPr>
        <w:t>ity and is doing all this with C</w:t>
      </w:r>
      <w:r>
        <w:rPr>
          <w:rFonts w:ascii="Arial" w:eastAsia="Times New Roman" w:hAnsi="Arial" w:cs="Arial"/>
          <w:color w:val="222222"/>
          <w:sz w:val="24"/>
          <w:szCs w:val="24"/>
          <w:lang w:eastAsia="en-GB"/>
        </w:rPr>
        <w:t xml:space="preserve">ouncil funding. </w:t>
      </w:r>
    </w:p>
    <w:p w:rsidR="00DD5ACC" w:rsidRDefault="00DD5ACC" w:rsidP="00DD5ACC">
      <w:pPr>
        <w:spacing w:after="0" w:line="240" w:lineRule="auto"/>
        <w:rPr>
          <w:rFonts w:ascii="Arial" w:eastAsia="Times New Roman" w:hAnsi="Arial" w:cs="Arial"/>
          <w:color w:val="222222"/>
          <w:sz w:val="24"/>
          <w:szCs w:val="24"/>
          <w:lang w:eastAsia="en-GB"/>
        </w:rPr>
      </w:pPr>
    </w:p>
    <w:p w:rsidR="00DD5ACC" w:rsidRPr="00C978FA" w:rsidRDefault="00DD5ACC" w:rsidP="00DD5ACC">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This is a serious matter as the public is not getting its money spent in the fair way it should be and local businesses are being damaged. Legal ad</w:t>
      </w:r>
      <w:r w:rsidR="0027052A">
        <w:rPr>
          <w:rFonts w:ascii="Arial" w:eastAsia="Times New Roman" w:hAnsi="Arial" w:cs="Arial"/>
          <w:color w:val="222222"/>
          <w:sz w:val="24"/>
          <w:szCs w:val="24"/>
          <w:lang w:eastAsia="en-GB"/>
        </w:rPr>
        <w:t>visers recommended that as the City C</w:t>
      </w:r>
      <w:r>
        <w:rPr>
          <w:rFonts w:ascii="Arial" w:eastAsia="Times New Roman" w:hAnsi="Arial" w:cs="Arial"/>
          <w:color w:val="222222"/>
          <w:sz w:val="24"/>
          <w:szCs w:val="24"/>
          <w:lang w:eastAsia="en-GB"/>
        </w:rPr>
        <w:t xml:space="preserve">ouncil is the organisation finally responsible for this abuse of a public service, if we were to elect to sue for damages, it would </w:t>
      </w:r>
      <w:r w:rsidR="00452EC5">
        <w:rPr>
          <w:rFonts w:ascii="Arial" w:eastAsia="Times New Roman" w:hAnsi="Arial" w:cs="Arial"/>
          <w:color w:val="222222"/>
          <w:sz w:val="24"/>
          <w:szCs w:val="24"/>
          <w:lang w:eastAsia="en-GB"/>
        </w:rPr>
        <w:t>be easier to sue the C</w:t>
      </w:r>
      <w:r>
        <w:rPr>
          <w:rFonts w:ascii="Arial" w:eastAsia="Times New Roman" w:hAnsi="Arial" w:cs="Arial"/>
          <w:color w:val="222222"/>
          <w:sz w:val="24"/>
          <w:szCs w:val="24"/>
          <w:lang w:eastAsia="en-GB"/>
        </w:rPr>
        <w:t>ouncil than Visit Oxfordshire Ltd. However, such a prospect is comple</w:t>
      </w:r>
      <w:r w:rsidR="0027052A">
        <w:rPr>
          <w:rFonts w:ascii="Arial" w:eastAsia="Times New Roman" w:hAnsi="Arial" w:cs="Arial"/>
          <w:color w:val="222222"/>
          <w:sz w:val="24"/>
          <w:szCs w:val="24"/>
          <w:lang w:eastAsia="en-GB"/>
        </w:rPr>
        <w:t>tely unnecessary anyway as the C</w:t>
      </w:r>
      <w:r>
        <w:rPr>
          <w:rFonts w:ascii="Arial" w:eastAsia="Times New Roman" w:hAnsi="Arial" w:cs="Arial"/>
          <w:color w:val="222222"/>
          <w:sz w:val="24"/>
          <w:szCs w:val="24"/>
          <w:lang w:eastAsia="en-GB"/>
        </w:rPr>
        <w:t>ouncil has a duty to ensure its services are being provided in an appropriate manner. Visit Oxfor</w:t>
      </w:r>
      <w:r w:rsidR="0027052A">
        <w:rPr>
          <w:rFonts w:ascii="Arial" w:eastAsia="Times New Roman" w:hAnsi="Arial" w:cs="Arial"/>
          <w:color w:val="222222"/>
          <w:sz w:val="24"/>
          <w:szCs w:val="24"/>
          <w:lang w:eastAsia="en-GB"/>
        </w:rPr>
        <w:t>d</w:t>
      </w:r>
      <w:r>
        <w:rPr>
          <w:rFonts w:ascii="Arial" w:eastAsia="Times New Roman" w:hAnsi="Arial" w:cs="Arial"/>
          <w:color w:val="222222"/>
          <w:sz w:val="24"/>
          <w:szCs w:val="24"/>
          <w:lang w:eastAsia="en-GB"/>
        </w:rPr>
        <w:t xml:space="preserve">shire Ltd. doesn’t even provide its partners with a description of how they will provide a fair service- despite my asking for such a statement since the day I relented to pay them my annual £390 partnership fee. The value of sales which I have had as a result of my fee and partnership is nothing like a return on investment on the fee I paid them and I have heard so many other partnership members say the same thing that they find the service they get is appalling and not a R.O.I. We see this as being the case because it is so evidently clear that Visit Oxfordshire’s agenda is to market and sell the Official Oxford tour wherever possible and only then offer an alternative if they can’t do so. </w:t>
      </w:r>
    </w:p>
    <w:p w:rsidR="00DD5ACC" w:rsidRPr="00C978FA" w:rsidRDefault="00DD5ACC" w:rsidP="00DD5ACC">
      <w:pPr>
        <w:spacing w:after="0" w:line="240" w:lineRule="auto"/>
        <w:rPr>
          <w:rFonts w:ascii="Arial" w:eastAsia="Times New Roman" w:hAnsi="Arial" w:cs="Arial"/>
          <w:color w:val="222222"/>
          <w:sz w:val="24"/>
          <w:szCs w:val="24"/>
          <w:lang w:eastAsia="en-GB"/>
        </w:rPr>
      </w:pPr>
    </w:p>
    <w:p w:rsidR="00DD5ACC" w:rsidRDefault="00DD5ACC" w:rsidP="00DD5ACC">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As nearly all visitors gravitate towards the visitor centre and its website, f</w:t>
      </w:r>
      <w:r w:rsidRPr="00C978FA">
        <w:rPr>
          <w:rFonts w:ascii="Arial" w:eastAsia="Times New Roman" w:hAnsi="Arial" w:cs="Arial"/>
          <w:color w:val="222222"/>
          <w:sz w:val="24"/>
          <w:szCs w:val="24"/>
          <w:lang w:eastAsia="en-GB"/>
        </w:rPr>
        <w:t xml:space="preserve">unnily enough, what this means as a result is that nearly all the opportunity for customers goes to the visitor centre's monopoly Official Oxford tour. This is in spite of </w:t>
      </w:r>
      <w:r w:rsidR="00452EC5">
        <w:rPr>
          <w:rFonts w:ascii="Arial" w:eastAsia="Times New Roman" w:hAnsi="Arial" w:cs="Arial"/>
          <w:color w:val="222222"/>
          <w:sz w:val="24"/>
          <w:szCs w:val="24"/>
          <w:lang w:eastAsia="en-GB"/>
        </w:rPr>
        <w:t xml:space="preserve">the </w:t>
      </w:r>
      <w:r w:rsidRPr="00C978FA">
        <w:rPr>
          <w:rFonts w:ascii="Arial" w:eastAsia="Times New Roman" w:hAnsi="Arial" w:cs="Arial"/>
          <w:color w:val="222222"/>
          <w:sz w:val="24"/>
          <w:szCs w:val="24"/>
          <w:lang w:eastAsia="en-GB"/>
        </w:rPr>
        <w:t xml:space="preserve">fact that </w:t>
      </w:r>
      <w:r>
        <w:rPr>
          <w:rFonts w:ascii="Arial" w:eastAsia="Times New Roman" w:hAnsi="Arial" w:cs="Arial"/>
          <w:color w:val="222222"/>
          <w:sz w:val="24"/>
          <w:szCs w:val="24"/>
          <w:lang w:eastAsia="en-GB"/>
        </w:rPr>
        <w:t xml:space="preserve">while </w:t>
      </w:r>
      <w:r w:rsidRPr="00C978FA">
        <w:rPr>
          <w:rFonts w:ascii="Arial" w:eastAsia="Times New Roman" w:hAnsi="Arial" w:cs="Arial"/>
          <w:color w:val="222222"/>
          <w:sz w:val="24"/>
          <w:szCs w:val="24"/>
          <w:lang w:eastAsia="en-GB"/>
        </w:rPr>
        <w:t>we</w:t>
      </w:r>
      <w:r>
        <w:rPr>
          <w:rFonts w:ascii="Arial" w:eastAsia="Times New Roman" w:hAnsi="Arial" w:cs="Arial"/>
          <w:color w:val="222222"/>
          <w:sz w:val="24"/>
          <w:szCs w:val="24"/>
          <w:lang w:eastAsia="en-GB"/>
        </w:rPr>
        <w:t xml:space="preserve"> pay them a partnership fee, </w:t>
      </w:r>
      <w:r w:rsidRPr="00C978FA">
        <w:rPr>
          <w:rFonts w:ascii="Arial" w:eastAsia="Times New Roman" w:hAnsi="Arial" w:cs="Arial"/>
          <w:color w:val="222222"/>
          <w:sz w:val="24"/>
          <w:szCs w:val="24"/>
          <w:lang w:eastAsia="en-GB"/>
        </w:rPr>
        <w:t>the blue badge guild of guides pay</w:t>
      </w:r>
      <w:r>
        <w:rPr>
          <w:rFonts w:ascii="Arial" w:eastAsia="Times New Roman" w:hAnsi="Arial" w:cs="Arial"/>
          <w:color w:val="222222"/>
          <w:sz w:val="24"/>
          <w:szCs w:val="24"/>
          <w:lang w:eastAsia="en-GB"/>
        </w:rPr>
        <w:t>s no partnership fee at all! That’s because Visit Oxfordshire receives about 50% in commission from every individual ticket they sell for the official tour.</w:t>
      </w:r>
    </w:p>
    <w:p w:rsidR="00DD5ACC" w:rsidRDefault="00DD5ACC" w:rsidP="00DD5ACC">
      <w:pPr>
        <w:spacing w:after="0" w:line="240" w:lineRule="auto"/>
        <w:rPr>
          <w:rFonts w:ascii="Arial" w:eastAsia="Times New Roman" w:hAnsi="Arial" w:cs="Arial"/>
          <w:color w:val="222222"/>
          <w:sz w:val="24"/>
          <w:szCs w:val="24"/>
          <w:lang w:eastAsia="en-GB"/>
        </w:rPr>
      </w:pPr>
    </w:p>
    <w:p w:rsidR="00DD5ACC" w:rsidRPr="00C978FA" w:rsidRDefault="00DD5ACC" w:rsidP="00DD5ACC">
      <w:pPr>
        <w:spacing w:after="0" w:line="240" w:lineRule="auto"/>
        <w:rPr>
          <w:rFonts w:ascii="Arial" w:eastAsia="Times New Roman" w:hAnsi="Arial" w:cs="Arial"/>
          <w:color w:val="222222"/>
          <w:sz w:val="24"/>
          <w:szCs w:val="24"/>
          <w:lang w:eastAsia="en-GB"/>
        </w:rPr>
      </w:pPr>
      <w:r w:rsidRPr="00C978FA">
        <w:rPr>
          <w:rFonts w:ascii="Arial" w:eastAsia="Times New Roman" w:hAnsi="Arial" w:cs="Arial"/>
          <w:color w:val="222222"/>
          <w:sz w:val="24"/>
          <w:szCs w:val="24"/>
          <w:lang w:eastAsia="en-GB"/>
        </w:rPr>
        <w:t xml:space="preserve">These completely unsatisfactory circumstances </w:t>
      </w:r>
      <w:r w:rsidR="00452EC5">
        <w:rPr>
          <w:rFonts w:ascii="Arial" w:eastAsia="Times New Roman" w:hAnsi="Arial" w:cs="Arial"/>
          <w:color w:val="222222"/>
          <w:sz w:val="24"/>
          <w:szCs w:val="24"/>
          <w:lang w:eastAsia="en-GB"/>
        </w:rPr>
        <w:t>have been made known to Oxford City C</w:t>
      </w:r>
      <w:r w:rsidRPr="00C978FA">
        <w:rPr>
          <w:rFonts w:ascii="Arial" w:eastAsia="Times New Roman" w:hAnsi="Arial" w:cs="Arial"/>
          <w:color w:val="222222"/>
          <w:sz w:val="24"/>
          <w:szCs w:val="24"/>
          <w:lang w:eastAsia="en-GB"/>
        </w:rPr>
        <w:t xml:space="preserve">ouncil for over two years but absolutely no action has yet been taken to ensure a fair marketplace and to reprimand Visit Oxfordshire Ltd. which runs the visitor centre, nor has any action be taken </w:t>
      </w:r>
      <w:r w:rsidR="00452EC5">
        <w:rPr>
          <w:rFonts w:ascii="Arial" w:eastAsia="Times New Roman" w:hAnsi="Arial" w:cs="Arial"/>
          <w:color w:val="222222"/>
          <w:sz w:val="24"/>
          <w:szCs w:val="24"/>
          <w:lang w:eastAsia="en-GB"/>
        </w:rPr>
        <w:t>to conduct a review of why the City C</w:t>
      </w:r>
      <w:r w:rsidRPr="00C978FA">
        <w:rPr>
          <w:rFonts w:ascii="Arial" w:eastAsia="Times New Roman" w:hAnsi="Arial" w:cs="Arial"/>
          <w:color w:val="222222"/>
          <w:sz w:val="24"/>
          <w:szCs w:val="24"/>
          <w:lang w:eastAsia="en-GB"/>
        </w:rPr>
        <w:t xml:space="preserve">ouncil permits such a gross conflict of interest to continue </w:t>
      </w:r>
      <w:r w:rsidR="00452EC5">
        <w:rPr>
          <w:rFonts w:ascii="Arial" w:eastAsia="Times New Roman" w:hAnsi="Arial" w:cs="Arial"/>
          <w:color w:val="222222"/>
          <w:sz w:val="24"/>
          <w:szCs w:val="24"/>
          <w:lang w:eastAsia="en-GB"/>
        </w:rPr>
        <w:t>unchecked. The result is that it</w:t>
      </w:r>
      <w:r w:rsidRPr="00C978FA">
        <w:rPr>
          <w:rFonts w:ascii="Arial" w:eastAsia="Times New Roman" w:hAnsi="Arial" w:cs="Arial"/>
          <w:color w:val="222222"/>
          <w:sz w:val="24"/>
          <w:szCs w:val="24"/>
          <w:lang w:eastAsia="en-GB"/>
        </w:rPr>
        <w:t xml:space="preserve"> forces small businesses like mine to depend on claiming welfare benefits as we simply can't make a living when we are being exploited by the very organisation and </w:t>
      </w:r>
      <w:r w:rsidRPr="00C978FA">
        <w:rPr>
          <w:rFonts w:ascii="Arial" w:eastAsia="Times New Roman" w:hAnsi="Arial" w:cs="Arial"/>
          <w:color w:val="222222"/>
          <w:sz w:val="24"/>
          <w:szCs w:val="24"/>
          <w:lang w:eastAsia="en-GB"/>
        </w:rPr>
        <w:lastRenderedPageBreak/>
        <w:t>public serv</w:t>
      </w:r>
      <w:r>
        <w:rPr>
          <w:rFonts w:ascii="Arial" w:eastAsia="Times New Roman" w:hAnsi="Arial" w:cs="Arial"/>
          <w:color w:val="222222"/>
          <w:sz w:val="24"/>
          <w:szCs w:val="24"/>
          <w:lang w:eastAsia="en-GB"/>
        </w:rPr>
        <w:t>ice which has a duty to represen</w:t>
      </w:r>
      <w:r w:rsidRPr="00C978FA">
        <w:rPr>
          <w:rFonts w:ascii="Arial" w:eastAsia="Times New Roman" w:hAnsi="Arial" w:cs="Arial"/>
          <w:color w:val="222222"/>
          <w:sz w:val="24"/>
          <w:szCs w:val="24"/>
          <w:lang w:eastAsia="en-GB"/>
        </w:rPr>
        <w:t xml:space="preserve">t and promote our interests (instead of </w:t>
      </w:r>
      <w:r>
        <w:rPr>
          <w:rFonts w:ascii="Arial" w:eastAsia="Times New Roman" w:hAnsi="Arial" w:cs="Arial"/>
          <w:color w:val="222222"/>
          <w:sz w:val="24"/>
          <w:szCs w:val="24"/>
          <w:lang w:eastAsia="en-GB"/>
        </w:rPr>
        <w:t xml:space="preserve">effectively </w:t>
      </w:r>
      <w:r w:rsidRPr="00C978FA">
        <w:rPr>
          <w:rFonts w:ascii="Arial" w:eastAsia="Times New Roman" w:hAnsi="Arial" w:cs="Arial"/>
          <w:color w:val="222222"/>
          <w:sz w:val="24"/>
          <w:szCs w:val="24"/>
          <w:lang w:eastAsia="en-GB"/>
        </w:rPr>
        <w:t xml:space="preserve">stealing </w:t>
      </w:r>
      <w:r>
        <w:rPr>
          <w:rFonts w:ascii="Arial" w:eastAsia="Times New Roman" w:hAnsi="Arial" w:cs="Arial"/>
          <w:color w:val="222222"/>
          <w:sz w:val="24"/>
          <w:szCs w:val="24"/>
          <w:lang w:eastAsia="en-GB"/>
        </w:rPr>
        <w:t xml:space="preserve">what could have been </w:t>
      </w:r>
      <w:r w:rsidRPr="00C978FA">
        <w:rPr>
          <w:rFonts w:ascii="Arial" w:eastAsia="Times New Roman" w:hAnsi="Arial" w:cs="Arial"/>
          <w:color w:val="222222"/>
          <w:sz w:val="24"/>
          <w:szCs w:val="24"/>
          <w:lang w:eastAsia="en-GB"/>
        </w:rPr>
        <w:t>our customers).</w:t>
      </w:r>
    </w:p>
    <w:p w:rsidR="00DD5ACC" w:rsidRPr="00C978FA" w:rsidRDefault="00DD5ACC" w:rsidP="00DD5ACC">
      <w:pPr>
        <w:spacing w:after="0" w:line="240" w:lineRule="auto"/>
        <w:rPr>
          <w:rFonts w:ascii="Arial" w:eastAsia="Times New Roman" w:hAnsi="Arial" w:cs="Arial"/>
          <w:color w:val="222222"/>
          <w:sz w:val="24"/>
          <w:szCs w:val="24"/>
          <w:lang w:eastAsia="en-GB"/>
        </w:rPr>
      </w:pPr>
    </w:p>
    <w:p w:rsidR="00DD5ACC" w:rsidRPr="0027052A" w:rsidRDefault="00DD5ACC" w:rsidP="0027052A">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Myself and other Oxford tour operators have lost patience with these circumstances and we </w:t>
      </w:r>
      <w:r w:rsidR="00452EC5">
        <w:rPr>
          <w:rFonts w:ascii="Arial" w:eastAsia="Times New Roman" w:hAnsi="Arial" w:cs="Arial"/>
          <w:color w:val="222222"/>
          <w:sz w:val="24"/>
          <w:szCs w:val="24"/>
          <w:lang w:eastAsia="en-GB"/>
        </w:rPr>
        <w:t>suggest very strongly that the City and County C</w:t>
      </w:r>
      <w:r>
        <w:rPr>
          <w:rFonts w:ascii="Arial" w:eastAsia="Times New Roman" w:hAnsi="Arial" w:cs="Arial"/>
          <w:color w:val="222222"/>
          <w:sz w:val="24"/>
          <w:szCs w:val="24"/>
          <w:lang w:eastAsia="en-GB"/>
        </w:rPr>
        <w:t>ouncil take more responsibility for the damage caused to our businesses or we will have to review what alternative paths may have to be undertaken to see that we can make a viable living by having a fair marketplace.</w:t>
      </w:r>
      <w:r w:rsidR="00452EC5">
        <w:rPr>
          <w:rFonts w:ascii="Arial" w:eastAsia="Times New Roman" w:hAnsi="Arial" w:cs="Arial"/>
          <w:color w:val="222222"/>
          <w:sz w:val="24"/>
          <w:szCs w:val="24"/>
          <w:lang w:eastAsia="en-GB"/>
        </w:rPr>
        <w:t xml:space="preserve"> Surely the C</w:t>
      </w:r>
      <w:r w:rsidR="008E4339">
        <w:rPr>
          <w:rFonts w:ascii="Arial" w:eastAsia="Times New Roman" w:hAnsi="Arial" w:cs="Arial"/>
          <w:color w:val="222222"/>
          <w:sz w:val="24"/>
          <w:szCs w:val="24"/>
          <w:lang w:eastAsia="en-GB"/>
        </w:rPr>
        <w:t>ouncil is supposed to be supporting small local businesses to thrive- especially ones which develop and promote Oxford’s heritage and culture. Currently, the average £30</w:t>
      </w:r>
      <w:r w:rsidR="00452EC5">
        <w:rPr>
          <w:rFonts w:ascii="Arial" w:eastAsia="Times New Roman" w:hAnsi="Arial" w:cs="Arial"/>
          <w:color w:val="222222"/>
          <w:sz w:val="24"/>
          <w:szCs w:val="24"/>
          <w:lang w:eastAsia="en-GB"/>
        </w:rPr>
        <w:t>0,000 annual funding which the C</w:t>
      </w:r>
      <w:r w:rsidR="008E4339">
        <w:rPr>
          <w:rFonts w:ascii="Arial" w:eastAsia="Times New Roman" w:hAnsi="Arial" w:cs="Arial"/>
          <w:color w:val="222222"/>
          <w:sz w:val="24"/>
          <w:szCs w:val="24"/>
          <w:lang w:eastAsia="en-GB"/>
        </w:rPr>
        <w:t>ouncil is paying Visit Oxfordshire Ltd, is being used to no better effect than to force tour operators like myself into losing money just trying to operate tours. We want to make a modest living but instead in my case, I am having to work several other jobs and depend ultimately on housing benefit and working tax credit, to be able to survive. Is this a</w:t>
      </w:r>
      <w:r w:rsidR="00452EC5">
        <w:rPr>
          <w:rFonts w:ascii="Arial" w:eastAsia="Times New Roman" w:hAnsi="Arial" w:cs="Arial"/>
          <w:color w:val="222222"/>
          <w:sz w:val="24"/>
          <w:szCs w:val="24"/>
          <w:lang w:eastAsia="en-GB"/>
        </w:rPr>
        <w:t>ll that your C</w:t>
      </w:r>
      <w:r w:rsidR="008E4339">
        <w:rPr>
          <w:rFonts w:ascii="Arial" w:eastAsia="Times New Roman" w:hAnsi="Arial" w:cs="Arial"/>
          <w:color w:val="222222"/>
          <w:sz w:val="24"/>
          <w:szCs w:val="24"/>
          <w:lang w:eastAsia="en-GB"/>
        </w:rPr>
        <w:t>ouncil has to offer entrepreneurs like me?</w:t>
      </w:r>
    </w:p>
    <w:p w:rsidR="00112892" w:rsidRDefault="00A92FA4"/>
    <w:sectPr w:rsidR="001128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ACC"/>
    <w:rsid w:val="0027052A"/>
    <w:rsid w:val="002E5903"/>
    <w:rsid w:val="00423D20"/>
    <w:rsid w:val="00452EC5"/>
    <w:rsid w:val="007325A0"/>
    <w:rsid w:val="00897C91"/>
    <w:rsid w:val="008E4339"/>
    <w:rsid w:val="00A92FA4"/>
    <w:rsid w:val="00BC40D5"/>
    <w:rsid w:val="00DD5A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9388CA79</Template>
  <TotalTime>16</TotalTime>
  <Pages>3</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Riktam</dc:creator>
  <cp:lastModifiedBy>Mathew.Metcalfe</cp:lastModifiedBy>
  <cp:revision>5</cp:revision>
  <dcterms:created xsi:type="dcterms:W3CDTF">2014-01-28T11:34:00Z</dcterms:created>
  <dcterms:modified xsi:type="dcterms:W3CDTF">2014-01-28T17:40:00Z</dcterms:modified>
</cp:coreProperties>
</file>

<file path=docProps/custom.xml><?xml version="1.0" encoding="utf-8"?>
<op:Properties xmlns:op="http://schemas.openxmlformats.org/officeDocument/2006/custom-properties"/>
</file>